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Web"/>
        <w:spacing w:lineRule="auto" w:line="360" w:before="280" w:after="280"/>
        <w:jc w:val="center"/>
        <w:rPr/>
      </w:pPr>
      <w:r>
        <w:rPr>
          <w:rFonts w:ascii="Arial" w:hAnsi="Arial"/>
          <w:b/>
        </w:rPr>
        <w:t>PEDIDO DE PROVIDÊNCIAS</w:t>
      </w:r>
    </w:p>
    <w:p>
      <w:pPr>
        <w:pStyle w:val="Normal"/>
        <w:spacing w:lineRule="auto" w:line="360"/>
        <w:ind w:firstLine="1418"/>
        <w:jc w:val="both"/>
        <w:rPr>
          <w:rFonts w:ascii="Arial" w:hAnsi="Arial"/>
        </w:rPr>
      </w:pPr>
      <w:r>
        <w:rPr>
          <w:rFonts w:ascii="Arial" w:hAnsi="Arial"/>
          <w:b/>
          <w:bCs/>
        </w:rPr>
        <w:t>FLAVIO HABTIZREITER</w:t>
      </w:r>
      <w:r>
        <w:rPr>
          <w:rFonts w:ascii="Arial" w:hAnsi="Arial"/>
        </w:rPr>
        <w:t xml:space="preserve">, vereador do </w:t>
      </w:r>
      <w:r>
        <w:rPr>
          <w:rFonts w:ascii="Arial" w:hAnsi="Arial"/>
        </w:rPr>
        <w:t>PTB</w:t>
      </w:r>
      <w:r>
        <w:rPr>
          <w:rFonts w:ascii="Arial" w:hAnsi="Arial"/>
        </w:rPr>
        <w:t>, com o apoio dos vereadores que abaixo subscrevem, apresenta</w:t>
      </w:r>
      <w:r>
        <w:rPr>
          <w:rFonts w:ascii="Arial" w:hAnsi="Arial"/>
        </w:rPr>
        <w:t>m</w:t>
      </w:r>
      <w:r>
        <w:rPr>
          <w:rFonts w:ascii="Arial" w:hAnsi="Arial"/>
        </w:rPr>
        <w:t xml:space="preserve"> a Vossa Excelência, nos termos do art. 112 do Regimento Interno, o presente pedido de providências, solicitando o patrolamento e cascalhamento de trecho da Av. Perimetral, no Bairro Érico Veríssimo, bem como a colocação de boca de lobo e tubulação, </w:t>
      </w:r>
      <w:r>
        <w:rPr>
          <w:rFonts w:ascii="Arial" w:hAnsi="Arial"/>
        </w:rPr>
        <w:t>porque</w:t>
      </w:r>
      <w:r>
        <w:rPr>
          <w:rFonts w:ascii="Arial" w:hAnsi="Arial"/>
        </w:rPr>
        <w:t xml:space="preserve"> que os moradores não conseguem mais transitar com seus veículos, </w:t>
      </w:r>
      <w:r>
        <w:rPr>
          <w:rFonts w:ascii="Arial" w:hAnsi="Arial"/>
        </w:rPr>
        <w:t>conforme demonstra a foto a seguir:</w:t>
      </w:r>
    </w:p>
    <w:p>
      <w:pPr>
        <w:pStyle w:val="Normal"/>
        <w:widowControl/>
        <w:suppressAutoHyphens w:val="true"/>
        <w:bidi w:val="0"/>
        <w:spacing w:lineRule="auto" w:line="360" w:before="0" w:after="0"/>
        <w:ind w:left="0" w:right="0" w:hanging="0"/>
        <w:jc w:val="both"/>
        <w:rPr>
          <w:rFonts w:ascii="Arial" w:hAnsi="Arial"/>
        </w:rPr>
      </w:pPr>
      <w:r>
        <w:rPr/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589780"/>
            <wp:effectExtent l="0" t="0" r="0" b="0"/>
            <wp:wrapSquare wrapText="largest"/>
            <wp:docPr id="1" name="Figura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/>
        <w:ind w:firstLine="1418"/>
        <w:jc w:val="both"/>
        <w:rPr>
          <w:rFonts w:ascii="Arial" w:hAnsi="Arial"/>
        </w:rPr>
      </w:pPr>
      <w:r>
        <w:rPr/>
      </w:r>
    </w:p>
    <w:p>
      <w:pPr>
        <w:pStyle w:val="Normal"/>
        <w:spacing w:lineRule="auto" w:line="360"/>
        <w:ind w:firstLine="1418"/>
        <w:jc w:val="both"/>
        <w:rPr>
          <w:rFonts w:ascii="Arial" w:hAnsi="Arial"/>
        </w:rPr>
      </w:pPr>
      <w:r>
        <w:rPr/>
      </w:r>
    </w:p>
    <w:p>
      <w:pPr>
        <w:pStyle w:val="Corpodotextorecuado"/>
        <w:ind w:left="0" w:firstLine="1418"/>
        <w:jc w:val="right"/>
        <w:rPr/>
      </w:pPr>
      <w:r>
        <w:rPr/>
        <w:t>T</w:t>
      </w:r>
      <w:r>
        <w:rPr/>
        <w:t xml:space="preserve">rês Passos, </w:t>
      </w:r>
      <w:r>
        <w:rPr/>
        <w:t>14</w:t>
      </w:r>
      <w:r>
        <w:rPr/>
        <w:t xml:space="preserve"> de setembro de 2023.</w:t>
      </w:r>
    </w:p>
    <w:p>
      <w:pPr>
        <w:pStyle w:val="Normal"/>
        <w:spacing w:lineRule="auto" w:line="360"/>
        <w:ind w:firstLine="1134"/>
        <w:jc w:val="both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ind w:firstLine="1418"/>
        <w:jc w:val="both"/>
        <w:rPr>
          <w:rFonts w:ascii="Arial" w:hAnsi="Arial"/>
          <w:b/>
          <w:b/>
          <w:bCs/>
        </w:rPr>
      </w:pPr>
      <w:r>
        <w:rPr>
          <w:rFonts w:ascii="Arial" w:hAnsi="Arial"/>
          <w:b/>
          <w:bCs/>
        </w:rPr>
        <w:t>FLAVIO HABTIZREITER</w:t>
      </w:r>
    </w:p>
    <w:p>
      <w:pPr>
        <w:pStyle w:val="Normal"/>
        <w:ind w:firstLine="1418"/>
        <w:jc w:val="both"/>
        <w:rPr/>
      </w:pPr>
      <w:r>
        <w:rPr>
          <w:rFonts w:ascii="Arial" w:hAnsi="Arial"/>
        </w:rPr>
        <w:t>Vereador da Bancada do PT</w:t>
      </w:r>
      <w:r>
        <w:rPr>
          <w:rFonts w:ascii="Arial" w:hAnsi="Arial"/>
        </w:rPr>
        <w:t>B</w:t>
      </w:r>
    </w:p>
    <w:p>
      <w:pPr>
        <w:pStyle w:val="Normal"/>
        <w:ind w:firstLine="1418"/>
        <w:jc w:val="both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ind w:firstLine="1418"/>
        <w:jc w:val="both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ind w:firstLine="1418"/>
        <w:jc w:val="both"/>
        <w:rPr/>
      </w:pPr>
      <w:r>
        <w:rPr>
          <w:rFonts w:ascii="Arial" w:hAnsi="Arial"/>
          <w:i/>
          <w:iCs/>
        </w:rPr>
        <w:t>Edivan Baron</w:t>
        <w:tab/>
        <w:tab/>
        <w:t>Luis da Silva</w:t>
      </w:r>
    </w:p>
    <w:p>
      <w:pPr>
        <w:pStyle w:val="Normal"/>
        <w:ind w:firstLine="1418"/>
        <w:jc w:val="both"/>
        <w:rPr/>
      </w:pPr>
      <w:r>
        <w:rPr>
          <w:rFonts w:ascii="Arial" w:hAnsi="Arial"/>
        </w:rPr>
        <w:t>Vereadores da Bancada do PTB</w:t>
      </w:r>
    </w:p>
    <w:p>
      <w:pPr>
        <w:pStyle w:val="Normal"/>
        <w:ind w:firstLine="1418"/>
        <w:jc w:val="both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ind w:firstLine="1418"/>
        <w:jc w:val="both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ind w:firstLine="1418"/>
        <w:jc w:val="both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ind w:firstLine="1418"/>
        <w:jc w:val="both"/>
        <w:rPr/>
      </w:pPr>
      <w:r>
        <w:rPr>
          <w:rFonts w:ascii="Arial" w:hAnsi="Arial"/>
          <w:i/>
          <w:iCs/>
        </w:rPr>
        <w:t>Diego Maciel</w:t>
        <w:tab/>
        <w:tab/>
        <w:tab/>
        <w:t>Gilmar Maier</w:t>
      </w:r>
    </w:p>
    <w:p>
      <w:pPr>
        <w:pStyle w:val="Normal"/>
        <w:ind w:firstLine="1418"/>
        <w:jc w:val="both"/>
        <w:rPr/>
      </w:pPr>
      <w:r>
        <w:rPr>
          <w:rFonts w:ascii="Arial" w:hAnsi="Arial"/>
        </w:rPr>
        <w:t>Vereadores da Bancada do PT</w:t>
      </w:r>
    </w:p>
    <w:p>
      <w:pPr>
        <w:pStyle w:val="Normal"/>
        <w:ind w:firstLine="1418"/>
        <w:jc w:val="both"/>
        <w:rPr/>
      </w:pPr>
      <w:r>
        <w:rPr/>
      </w:r>
    </w:p>
    <w:p>
      <w:pPr>
        <w:pStyle w:val="Normal"/>
        <w:ind w:firstLine="1418"/>
        <w:jc w:val="both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ind w:firstLine="1418"/>
        <w:jc w:val="both"/>
        <w:rPr>
          <w:rFonts w:ascii="Arial" w:hAnsi="Arial"/>
          <w:i/>
          <w:i/>
          <w:iCs/>
        </w:rPr>
      </w:pPr>
      <w:r>
        <w:rPr>
          <w:rFonts w:ascii="Arial" w:hAnsi="Arial"/>
          <w:i/>
          <w:iCs/>
        </w:rPr>
        <w:t>Paulo Sattler</w:t>
      </w:r>
    </w:p>
    <w:p>
      <w:pPr>
        <w:pStyle w:val="Normal"/>
        <w:ind w:firstLine="1418"/>
        <w:jc w:val="both"/>
        <w:rPr>
          <w:rFonts w:ascii="Arial" w:hAnsi="Arial"/>
        </w:rPr>
      </w:pPr>
      <w:r>
        <w:rPr>
          <w:rFonts w:ascii="Arial" w:hAnsi="Arial"/>
        </w:rPr>
        <w:t>Vereador da Bancada do PDT</w:t>
      </w:r>
    </w:p>
    <w:p>
      <w:pPr>
        <w:pStyle w:val="Normal"/>
        <w:ind w:firstLine="1418"/>
        <w:jc w:val="both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ind w:firstLine="1418"/>
        <w:jc w:val="both"/>
        <w:rPr>
          <w:rFonts w:ascii="Arial" w:hAnsi="Arial"/>
        </w:rPr>
      </w:pPr>
      <w:r>
        <w:rPr/>
      </w:r>
    </w:p>
    <w:sectPr>
      <w:headerReference w:type="default" r:id="rId3"/>
      <w:footerReference w:type="default" r:id="rId4"/>
      <w:type w:val="nextPage"/>
      <w:pgSz w:w="11906" w:h="16838"/>
      <w:pgMar w:left="1985" w:right="1134" w:gutter="0" w:header="680" w:top="851" w:footer="680" w:bottom="737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 Narrow">
    <w:charset w:val="00"/>
    <w:family w:val="roman"/>
    <w:pitch w:val="variable"/>
  </w:font>
  <w:font w:name="Algerian">
    <w:altName w:val="comic"/>
    <w:charset w:val="00"/>
    <w:family w:val="roman"/>
    <w:pitch w:val="variable"/>
  </w:font>
  <w:font w:name="Arial Black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Rodap"/>
      <w:jc w:val="center"/>
      <w:rPr>
        <w:rFonts w:ascii="Arial Black" w:hAnsi="Arial Black"/>
        <w:sz w:val="16"/>
      </w:rPr>
    </w:pPr>
    <w:r>
      <w:rPr>
        <w:rFonts w:ascii="Arial Black" w:hAnsi="Arial Black"/>
        <w:sz w:val="16"/>
      </w:rPr>
      <w:t>Rua Salgado Filho, 79  - Três Passos-RS -  CEP: 98600-000  Fone: (55) 3522 1210</w:t>
    </w:r>
  </w:p>
  <w:p>
    <w:pPr>
      <w:pStyle w:val="Rodap"/>
      <w:jc w:val="center"/>
      <w:rPr>
        <w:rFonts w:ascii="Arial Black" w:hAnsi="Arial Black"/>
        <w:sz w:val="16"/>
      </w:rPr>
    </w:pPr>
    <w:r>
      <w:rPr>
        <w:rFonts w:ascii="Arial Black" w:hAnsi="Arial Black"/>
        <w:sz w:val="16"/>
      </w:rPr>
      <w:t>E-mail: camara@trespassos.rs.leg.br Site: www.trespassos.rs.leg.br</w:t>
    </w:r>
  </w:p>
  <w:p>
    <w:pPr>
      <w:pStyle w:val="Rodap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Cabealho"/>
      <w:rPr/>
    </w:pPr>
    <w:r>
      <w:rPr/>
      <w:drawing>
        <wp:anchor behindDoc="0" distT="0" distB="0" distL="114300" distR="114300" simplePos="0" locked="0" layoutInCell="0" allowOverlap="1" relativeHeight="3">
          <wp:simplePos x="0" y="0"/>
          <wp:positionH relativeFrom="column">
            <wp:posOffset>2299970</wp:posOffset>
          </wp:positionH>
          <wp:positionV relativeFrom="paragraph">
            <wp:posOffset>70485</wp:posOffset>
          </wp:positionV>
          <wp:extent cx="808990" cy="914400"/>
          <wp:effectExtent l="0" t="0" r="0" b="0"/>
          <wp:wrapSquare wrapText="largest"/>
          <wp:docPr id="2" name="Figura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igura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08990" cy="914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Cabealho"/>
      <w:rPr/>
    </w:pPr>
    <w:r>
      <w:rPr/>
    </w:r>
  </w:p>
  <w:p>
    <w:pPr>
      <w:pStyle w:val="Cabealho"/>
      <w:rPr/>
    </w:pPr>
    <w:r>
      <w:rPr/>
    </w:r>
  </w:p>
  <w:p>
    <w:pPr>
      <w:pStyle w:val="Cabealho"/>
      <w:rPr/>
    </w:pPr>
    <w:r>
      <w:rPr/>
    </w:r>
  </w:p>
  <w:p>
    <w:pPr>
      <w:pStyle w:val="Cabealho"/>
      <w:rPr/>
    </w:pPr>
    <w:r>
      <w:rPr/>
    </w:r>
  </w:p>
  <w:p>
    <w:pPr>
      <w:pStyle w:val="Cabealho"/>
      <w:rPr/>
    </w:pPr>
    <w:r>
      <w:rPr/>
    </w:r>
  </w:p>
  <w:p>
    <w:pPr>
      <w:pStyle w:val="Cabealho"/>
      <w:jc w:val="center"/>
      <w:rPr>
        <w:rFonts w:ascii="Arial Narrow" w:hAnsi="Arial Narrow"/>
        <w:sz w:val="18"/>
        <w:szCs w:val="18"/>
      </w:rPr>
    </w:pPr>
    <w:r>
      <w:rPr>
        <w:rFonts w:ascii="Arial Narrow" w:hAnsi="Arial Narrow"/>
        <w:sz w:val="18"/>
        <w:szCs w:val="18"/>
      </w:rPr>
      <w:t>Estado do Rio Grande do Sul</w:t>
    </w:r>
  </w:p>
  <w:p>
    <w:pPr>
      <w:pStyle w:val="Cabealho"/>
      <w:jc w:val="center"/>
      <w:rPr>
        <w:rFonts w:ascii="Algerian" w:hAnsi="Algerian"/>
        <w:b/>
        <w:b/>
        <w:bCs/>
        <w:sz w:val="21"/>
        <w:szCs w:val="21"/>
      </w:rPr>
    </w:pPr>
    <w:r>
      <w:rPr>
        <w:rFonts w:ascii="Algerian" w:hAnsi="Algerian"/>
        <w:b/>
        <w:bCs/>
        <w:sz w:val="21"/>
        <w:szCs w:val="21"/>
      </w:rPr>
      <w:t>CÂMARA MUNICIPAL DE TRÊS PASSOS</w:t>
    </w:r>
  </w:p>
  <w:p>
    <w:pPr>
      <w:pStyle w:val="Cabealho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90"/>
  <w:defaultTabStop w:val="708"/>
  <w:autoHyphenation w:val="true"/>
  <w:hyphenationZone w:val="425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SimSun" w:cs="Arial"/>
      <w:color w:val="00000A"/>
      <w:kern w:val="2"/>
      <w:sz w:val="24"/>
      <w:szCs w:val="24"/>
      <w:lang w:val="pt-BR" w:eastAsia="zh-CN" w:bidi="hi-IN"/>
    </w:rPr>
  </w:style>
  <w:style w:type="paragraph" w:styleId="Ttulo1">
    <w:name w:val="Heading 1"/>
    <w:basedOn w:val="Normal"/>
    <w:next w:val="Corpodotexto"/>
    <w:uiPriority w:val="9"/>
    <w:qFormat/>
    <w:pPr>
      <w:keepNext w:val="true"/>
      <w:numPr>
        <w:ilvl w:val="0"/>
        <w:numId w:val="1"/>
      </w:numPr>
      <w:spacing w:lineRule="auto" w:line="360"/>
      <w:ind w:left="0" w:firstLine="1134"/>
      <w:jc w:val="both"/>
      <w:outlineLvl w:val="0"/>
    </w:pPr>
    <w:rPr>
      <w:rFonts w:ascii="Arial" w:hAnsi="Arial"/>
      <w:b/>
      <w:bCs/>
    </w:rPr>
  </w:style>
  <w:style w:type="paragraph" w:styleId="Ttulo2">
    <w:name w:val="Heading 2"/>
    <w:basedOn w:val="Normal"/>
    <w:next w:val="Corpodotexto"/>
    <w:uiPriority w:val="9"/>
    <w:semiHidden/>
    <w:unhideWhenUsed/>
    <w:qFormat/>
    <w:pPr>
      <w:keepNext w:val="true"/>
      <w:numPr>
        <w:ilvl w:val="1"/>
        <w:numId w:val="1"/>
      </w:numPr>
      <w:jc w:val="center"/>
      <w:outlineLvl w:val="1"/>
    </w:pPr>
    <w:rPr>
      <w:rFonts w:ascii="Arial" w:hAnsi="Arial"/>
      <w:b/>
      <w:bCs/>
      <w:lang w:val="en-US"/>
    </w:rPr>
  </w:style>
  <w:style w:type="paragraph" w:styleId="Ttulo4">
    <w:name w:val="Heading 4"/>
    <w:basedOn w:val="Normal"/>
    <w:next w:val="Corpodotexto"/>
    <w:uiPriority w:val="9"/>
    <w:semiHidden/>
    <w:unhideWhenUsed/>
    <w:qFormat/>
    <w:pPr>
      <w:keepNext w:val="true"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LinkdaInternet" w:customStyle="1">
    <w:name w:val="Hyperlink"/>
    <w:rPr>
      <w:color w:val="0000FF"/>
      <w:u w:val="single"/>
    </w:rPr>
  </w:style>
  <w:style w:type="character" w:styleId="Linkdainternetvisitado" w:customStyle="1">
    <w:name w:val="FollowedHyperlink"/>
    <w:rPr>
      <w:color w:val="800080"/>
      <w:u w:val="single"/>
    </w:rPr>
  </w:style>
  <w:style w:type="character" w:styleId="Titulo031" w:customStyle="1">
    <w:name w:val="titulo031"/>
    <w:qFormat/>
    <w:rPr>
      <w:rFonts w:ascii="Arial" w:hAnsi="Arial" w:cs="Arial"/>
      <w:b/>
      <w:bCs/>
      <w:color w:val="CC6633"/>
      <w:sz w:val="18"/>
      <w:szCs w:val="18"/>
    </w:rPr>
  </w:style>
  <w:style w:type="character" w:styleId="Titulo051" w:customStyle="1">
    <w:name w:val="titulo051"/>
    <w:qFormat/>
    <w:rPr>
      <w:rFonts w:ascii="Arial" w:hAnsi="Arial" w:cs="Arial"/>
      <w:b/>
      <w:bCs/>
      <w:color w:val="666666"/>
      <w:sz w:val="18"/>
      <w:szCs w:val="18"/>
    </w:rPr>
  </w:style>
  <w:style w:type="character" w:styleId="RecuodecorpodetextoChar" w:customStyle="1">
    <w:name w:val="Recuo de corpo de texto Char"/>
    <w:qFormat/>
    <w:rPr>
      <w:rFonts w:ascii="Arial" w:hAnsi="Arial" w:cs="Arial"/>
      <w:sz w:val="24"/>
      <w:szCs w:val="24"/>
    </w:rPr>
  </w:style>
  <w:style w:type="character" w:styleId="Recuodecorpodetexto2Char" w:customStyle="1">
    <w:name w:val="Recuo de corpo de texto 2 Char"/>
    <w:qFormat/>
    <w:rPr>
      <w:rFonts w:ascii="Arial" w:hAnsi="Arial" w:cs="Arial"/>
      <w:sz w:val="24"/>
      <w:szCs w:val="24"/>
    </w:rPr>
  </w:style>
  <w:style w:type="character" w:styleId="Recuodecorpodetexto3Char" w:customStyle="1">
    <w:name w:val="Recuo de corpo de texto 3 Char"/>
    <w:qFormat/>
    <w:rPr>
      <w:sz w:val="28"/>
      <w:szCs w:val="24"/>
    </w:rPr>
  </w:style>
  <w:style w:type="character" w:styleId="CharChar2" w:customStyle="1">
    <w:name w:val="Char Char2"/>
    <w:qFormat/>
    <w:rPr>
      <w:rFonts w:ascii="Arial" w:hAnsi="Arial" w:cs="Arial"/>
      <w:sz w:val="24"/>
      <w:szCs w:val="24"/>
      <w:lang w:val="pt-BR" w:eastAsia="pt-BR" w:bidi="ar-SA"/>
    </w:rPr>
  </w:style>
  <w:style w:type="character" w:styleId="CharChar1" w:customStyle="1">
    <w:name w:val="Char Char1"/>
    <w:qFormat/>
    <w:rPr>
      <w:rFonts w:ascii="Arial" w:hAnsi="Arial" w:cs="Arial"/>
      <w:sz w:val="24"/>
      <w:szCs w:val="24"/>
      <w:lang w:val="pt-BR" w:eastAsia="pt-BR" w:bidi="ar-SA"/>
    </w:rPr>
  </w:style>
  <w:style w:type="character" w:styleId="CharChar" w:customStyle="1">
    <w:name w:val="Char Char"/>
    <w:qFormat/>
    <w:rPr>
      <w:sz w:val="28"/>
      <w:szCs w:val="24"/>
      <w:lang w:val="pt-BR" w:eastAsia="pt-BR" w:bidi="ar-SA"/>
    </w:rPr>
  </w:style>
  <w:style w:type="character" w:styleId="St1" w:customStyle="1">
    <w:name w:val="st1"/>
    <w:basedOn w:val="DefaultParagraphFont"/>
    <w:qFormat/>
    <w:rPr/>
  </w:style>
  <w:style w:type="character" w:styleId="Ttulo4Char" w:customStyle="1">
    <w:name w:val="Título 4 Char"/>
    <w:qFormat/>
    <w:rPr>
      <w:rFonts w:ascii="Calibri" w:hAnsi="Calibri" w:eastAsia="Times New Roman" w:cs="Times New Roman"/>
      <w:b/>
      <w:bCs/>
      <w:sz w:val="28"/>
      <w:szCs w:val="28"/>
    </w:rPr>
  </w:style>
  <w:style w:type="character" w:styleId="Strong" w:customStyle="1">
    <w:name w:val="Strong"/>
    <w:qFormat/>
    <w:rPr>
      <w:b/>
      <w:bCs/>
    </w:rPr>
  </w:style>
  <w:style w:type="character" w:styleId="TtuloChar" w:customStyle="1">
    <w:name w:val="Título Char"/>
    <w:qFormat/>
    <w:rPr>
      <w:rFonts w:ascii="Arial" w:hAnsi="Arial" w:cs="Arial"/>
      <w:b/>
      <w:bCs/>
      <w:sz w:val="24"/>
      <w:szCs w:val="24"/>
    </w:rPr>
  </w:style>
  <w:style w:type="character" w:styleId="TextodebaloChar" w:customStyle="1">
    <w:name w:val="Texto de balão Char"/>
    <w:qFormat/>
    <w:rPr>
      <w:rFonts w:ascii="Tahoma" w:hAnsi="Tahoma" w:cs="Tahoma"/>
      <w:sz w:val="16"/>
      <w:szCs w:val="16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Corpodotexto"/>
    <w:pPr/>
    <w:rPr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/>
  </w:style>
  <w:style w:type="paragraph" w:styleId="Ttulododocumento">
    <w:name w:val="Title"/>
    <w:basedOn w:val="Normal"/>
    <w:next w:val="Subttulo"/>
    <w:uiPriority w:val="10"/>
    <w:qFormat/>
    <w:pPr>
      <w:spacing w:lineRule="auto" w:line="360"/>
      <w:jc w:val="center"/>
    </w:pPr>
    <w:rPr>
      <w:rFonts w:ascii="Arial" w:hAnsi="Arial"/>
      <w:b/>
      <w:bCs/>
      <w:sz w:val="36"/>
      <w:szCs w:val="36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styleId="Subttulo">
    <w:name w:val="Subtitle"/>
    <w:basedOn w:val="Ttulododocumento"/>
    <w:next w:val="Corpodotexto"/>
    <w:uiPriority w:val="11"/>
    <w:qFormat/>
    <w:pPr/>
    <w:rPr>
      <w:i/>
      <w:iCs/>
      <w:sz w:val="28"/>
      <w:szCs w:val="28"/>
    </w:rPr>
  </w:style>
  <w:style w:type="paragraph" w:styleId="CabealhoeRodap" w:customStyle="1">
    <w:name w:val="Cabeçalho e Rodapé"/>
    <w:basedOn w:val="Normal"/>
    <w:qFormat/>
    <w:pPr/>
    <w:rPr/>
  </w:style>
  <w:style w:type="paragraph" w:styleId="Cabealho">
    <w:name w:val="Header"/>
    <w:basedOn w:val="Normal"/>
    <w:pPr>
      <w:suppressLineNumbers/>
      <w:tabs>
        <w:tab w:val="clear" w:pos="708"/>
        <w:tab w:val="center" w:pos="4419" w:leader="none"/>
        <w:tab w:val="right" w:pos="8838" w:leader="none"/>
      </w:tabs>
    </w:pPr>
    <w:rPr/>
  </w:style>
  <w:style w:type="paragraph" w:styleId="Rodap">
    <w:name w:val="Footer"/>
    <w:basedOn w:val="Normal"/>
    <w:pPr>
      <w:suppressLineNumbers/>
      <w:tabs>
        <w:tab w:val="clear" w:pos="708"/>
        <w:tab w:val="center" w:pos="4419" w:leader="none"/>
        <w:tab w:val="right" w:pos="8838" w:leader="none"/>
      </w:tabs>
    </w:pPr>
    <w:rPr/>
  </w:style>
  <w:style w:type="paragraph" w:styleId="Corpodotextorecuado">
    <w:name w:val="Body Text Indent"/>
    <w:basedOn w:val="Normal"/>
    <w:pPr>
      <w:spacing w:lineRule="auto" w:line="360"/>
      <w:ind w:left="4253" w:firstLine="850"/>
      <w:jc w:val="both"/>
    </w:pPr>
    <w:rPr>
      <w:rFonts w:ascii="Arial" w:hAnsi="Arial"/>
      <w:lang w:val="en-US" w:eastAsia="en-US"/>
    </w:rPr>
  </w:style>
  <w:style w:type="paragraph" w:styleId="BodyTextIndent2">
    <w:name w:val="Body Text Indent 2"/>
    <w:basedOn w:val="Normal"/>
    <w:qFormat/>
    <w:pPr>
      <w:spacing w:lineRule="auto" w:line="360"/>
      <w:ind w:firstLine="1134"/>
      <w:jc w:val="both"/>
    </w:pPr>
    <w:rPr>
      <w:rFonts w:ascii="Arial" w:hAnsi="Arial"/>
      <w:lang w:val="en-US" w:eastAsia="en-US"/>
    </w:rPr>
  </w:style>
  <w:style w:type="paragraph" w:styleId="BodyTextIndent3">
    <w:name w:val="Body Text Indent 3"/>
    <w:basedOn w:val="Normal"/>
    <w:qFormat/>
    <w:pPr>
      <w:ind w:firstLine="1620"/>
      <w:jc w:val="both"/>
    </w:pPr>
    <w:rPr>
      <w:sz w:val="28"/>
      <w:lang w:val="en-US" w:eastAsia="en-US"/>
    </w:rPr>
  </w:style>
  <w:style w:type="paragraph" w:styleId="NormalWeb">
    <w:name w:val="Normal (Web)"/>
    <w:basedOn w:val="Normal"/>
    <w:qFormat/>
    <w:pPr>
      <w:spacing w:before="28" w:after="28"/>
    </w:pPr>
    <w:rPr/>
  </w:style>
  <w:style w:type="paragraph" w:styleId="ListParagraph">
    <w:name w:val="List Paragraph"/>
    <w:basedOn w:val="Normal"/>
    <w:qFormat/>
    <w:pPr>
      <w:spacing w:lineRule="auto" w:line="276" w:before="0" w:after="200"/>
      <w:ind w:left="720" w:hanging="0"/>
    </w:pPr>
    <w:rPr>
      <w:rFonts w:ascii="Calibri" w:hAnsi="Calibri" w:eastAsia="Calibri"/>
      <w:sz w:val="22"/>
      <w:szCs w:val="22"/>
      <w:lang w:eastAsia="en-US"/>
    </w:rPr>
  </w:style>
  <w:style w:type="paragraph" w:styleId="BalloonText">
    <w:name w:val="Balloon Text"/>
    <w:basedOn w:val="Normal"/>
    <w:qFormat/>
    <w:pPr/>
    <w:rPr>
      <w:rFonts w:ascii="Tahoma" w:hAnsi="Tahoma" w:cs="Tahoma"/>
      <w:sz w:val="16"/>
      <w:szCs w:val="16"/>
    </w:rPr>
  </w:style>
  <w:style w:type="paragraph" w:styleId="Contedodatabela" w:customStyle="1">
    <w:name w:val="Conteúdo da tabela"/>
    <w:basedOn w:val="Normal"/>
    <w:qFormat/>
    <w:pPr>
      <w:widowControl w:val="false"/>
      <w:suppressLineNumbers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Application>LibreOffice/7.4.2.3$Windows_X86_64 LibreOffice_project/382eef1f22670f7f4118c8c2dd222ec7ad009daf</Application>
  <AppVersion>15.0000</AppVersion>
  <Pages>2</Pages>
  <Words>143</Words>
  <Characters>775</Characters>
  <CharactersWithSpaces>909</CharactersWithSpaces>
  <Paragraphs>15</Paragraphs>
  <Company>Poder Legislativo de Três Passos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2022-05-04T18:47:00Z</dcterms:created>
  <dc:creator>Câmara Municipal de Vereadores de Três Passos</dc:creator>
  <dc:description/>
  <dc:language>pt-BR</dc:language>
  <cp:lastModifiedBy/>
  <cp:lastPrinted>2023-08-18T15:59:48Z</cp:lastPrinted>
  <dcterms:modified xsi:type="dcterms:W3CDTF">2023-09-18T09:33:47Z</dcterms:modified>
  <cp:revision>21</cp:revision>
  <dc:subject/>
  <dc:title>MODELO DE INDICAÇÃO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