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FLAVIO HABITZREITER,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instalação de calçamento na Rua Menino Bernardo, </w:t>
      </w:r>
      <w:r>
        <w:rPr>
          <w:rFonts w:ascii="Arial" w:hAnsi="Arial"/>
          <w:color w:val="111111"/>
          <w:sz w:val="24"/>
          <w:szCs w:val="24"/>
        </w:rPr>
        <w:t xml:space="preserve">pela importância dessa via pública que liga </w:t>
      </w:r>
      <w:r>
        <w:rPr>
          <w:rFonts w:ascii="Arial" w:hAnsi="Arial"/>
          <w:color w:val="111111"/>
          <w:sz w:val="24"/>
          <w:szCs w:val="24"/>
        </w:rPr>
        <w:t xml:space="preserve">uma casa de abrigo muito  importante </w:t>
      </w:r>
      <w:r>
        <w:rPr>
          <w:rFonts w:ascii="Arial" w:hAnsi="Arial"/>
          <w:color w:val="111111"/>
          <w:sz w:val="24"/>
          <w:szCs w:val="24"/>
        </w:rPr>
        <w:t>d</w:t>
      </w:r>
      <w:r>
        <w:rPr>
          <w:rFonts w:ascii="Arial" w:hAnsi="Arial"/>
          <w:color w:val="111111"/>
          <w:sz w:val="24"/>
          <w:szCs w:val="24"/>
        </w:rPr>
        <w:t>a nossa cidade.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de maio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LibreOffice/7.4.2.3$Windows_X86_64 LibreOffice_project/382eef1f22670f7f4118c8c2dd222ec7ad009daf</Application>
  <AppVersion>15.0000</AppVersion>
  <Pages>1</Pages>
  <Words>106</Words>
  <Characters>572</Characters>
  <CharactersWithSpaces>680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2024-05-23T16:53:07Z</cp:lastPrinted>
  <dcterms:modified xsi:type="dcterms:W3CDTF">2024-05-23T16:52:57Z</dcterms:modified>
  <cp:revision>71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